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CC0AE8" w:rsidRPr="00A05231" w:rsidRDefault="00CC0AE8" w:rsidP="00CC0AE8">
      <w:pPr>
        <w:jc w:val="both"/>
        <w:rPr>
          <w:rFonts w:ascii="Palatino Linotype" w:hAnsi="Palatino Linotype"/>
          <w:b/>
          <w:lang w:eastAsia="ar-SA"/>
        </w:rPr>
      </w:pPr>
      <w:bookmarkStart w:id="0" w:name="_Hlk77837466"/>
      <w:bookmarkStart w:id="1" w:name="_Hlk77839356"/>
      <w:bookmarkStart w:id="2" w:name="_Hlk77840831"/>
      <w:r w:rsidRPr="00CC0AE8">
        <w:rPr>
          <w:rFonts w:ascii="Palatino Linotype" w:hAnsi="Palatino Linotype"/>
          <w:b/>
          <w:lang w:eastAsia="ar-SA"/>
        </w:rPr>
        <w:t xml:space="preserve">Procedura negoziata mediante RDO sul MEPA per l’affidamento </w:t>
      </w:r>
      <w:bookmarkEnd w:id="0"/>
      <w:bookmarkEnd w:id="1"/>
      <w:bookmarkEnd w:id="2"/>
      <w:r w:rsidRPr="00FE22CF">
        <w:rPr>
          <w:rFonts w:ascii="Palatino Linotype" w:hAnsi="Palatino Linotype"/>
          <w:b/>
          <w:lang w:eastAsia="ar-SA"/>
        </w:rPr>
        <w:t xml:space="preserve">Richiesta di Offerta (RDO) attivata sul MEPA per l’affidamento della fornitura, </w:t>
      </w:r>
      <w:r w:rsidRPr="00A05231">
        <w:rPr>
          <w:rFonts w:ascii="Palatino Linotype" w:hAnsi="Palatino Linotype"/>
          <w:b/>
          <w:lang w:eastAsia="ar-SA"/>
        </w:rPr>
        <w:t xml:space="preserve">SISTEMA DI ASPIRAZIONE PER LA GESTIONE DEI LIQUIDI ORGANICI A CIRCUITO CHIUSO E MATERIALE DI </w:t>
      </w:r>
      <w:proofErr w:type="gramStart"/>
      <w:r w:rsidRPr="00A05231">
        <w:rPr>
          <w:rFonts w:ascii="Palatino Linotype" w:hAnsi="Palatino Linotype"/>
          <w:b/>
          <w:lang w:eastAsia="ar-SA"/>
        </w:rPr>
        <w:t xml:space="preserve">CONSUMO </w:t>
      </w:r>
      <w:r>
        <w:rPr>
          <w:rFonts w:ascii="Palatino Linotype" w:hAnsi="Palatino Linotype"/>
          <w:b/>
          <w:lang w:eastAsia="ar-SA"/>
        </w:rPr>
        <w:t xml:space="preserve"> </w:t>
      </w:r>
      <w:r w:rsidRPr="00FE22CF">
        <w:rPr>
          <w:rFonts w:ascii="Palatino Linotype" w:hAnsi="Palatino Linotype"/>
          <w:b/>
          <w:lang w:eastAsia="ar-SA"/>
        </w:rPr>
        <w:t>,</w:t>
      </w:r>
      <w:proofErr w:type="gramEnd"/>
      <w:r w:rsidRPr="00FE22CF">
        <w:rPr>
          <w:rFonts w:ascii="Palatino Linotype" w:hAnsi="Palatino Linotype"/>
          <w:b/>
          <w:lang w:eastAsia="ar-SA"/>
        </w:rPr>
        <w:t xml:space="preserve"> ai sensi dell’a</w:t>
      </w:r>
      <w:bookmarkStart w:id="3" w:name="_Hlk77846889"/>
      <w:r w:rsidRPr="00FE22CF">
        <w:rPr>
          <w:rFonts w:ascii="Palatino Linotype" w:hAnsi="Palatino Linotype"/>
          <w:b/>
          <w:lang w:eastAsia="ar-SA"/>
        </w:rPr>
        <w:t xml:space="preserve">rt. 50, comma 1 del </w:t>
      </w:r>
      <w:proofErr w:type="spellStart"/>
      <w:r w:rsidRPr="00FE22CF">
        <w:rPr>
          <w:rFonts w:ascii="Palatino Linotype" w:hAnsi="Palatino Linotype"/>
          <w:b/>
          <w:lang w:eastAsia="ar-SA"/>
        </w:rPr>
        <w:t>D.Lgs.</w:t>
      </w:r>
      <w:proofErr w:type="spellEnd"/>
      <w:r w:rsidRPr="00FE22CF">
        <w:rPr>
          <w:rFonts w:ascii="Palatino Linotype" w:hAnsi="Palatino Linotype"/>
          <w:b/>
          <w:lang w:eastAsia="ar-SA"/>
        </w:rPr>
        <w:t xml:space="preserve"> n. 36/2023</w:t>
      </w:r>
      <w:bookmarkEnd w:id="3"/>
    </w:p>
    <w:p w:rsidR="008516DD" w:rsidRDefault="008516DD" w:rsidP="008516DD">
      <w:pPr>
        <w:widowControl/>
        <w:jc w:val="both"/>
        <w:rPr>
          <w:rFonts w:ascii="Palatino Linotype" w:hAnsi="Palatino Linotype" w:cs="Times New Roman"/>
          <w:b/>
          <w:bCs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7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CC0AE8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A05231">
              <w:rPr>
                <w:rFonts w:ascii="Palatino Linotype" w:hAnsi="Palatino Linotype"/>
                <w:b/>
                <w:lang w:eastAsia="ar-SA"/>
              </w:rPr>
              <w:t xml:space="preserve">SISTEMA DI ASPIRAZIONE PER LA GESTIONE DEI LIQUIDI ORGANICI A CIRCUITO CHIUSO E MATERIALE DI CONSUMO </w:t>
            </w:r>
            <w:r>
              <w:rPr>
                <w:rFonts w:ascii="Palatino Linotype" w:hAnsi="Palatino Linotype"/>
                <w:b/>
                <w:lang w:eastAsia="ar-SA"/>
              </w:rPr>
              <w:t xml:space="preserve"> </w:t>
            </w: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  <w:bookmarkStart w:id="4" w:name="_GoBack"/>
            <w:bookmarkEnd w:id="4"/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988" w:rsidRDefault="00421988">
      <w:r>
        <w:separator/>
      </w:r>
    </w:p>
  </w:endnote>
  <w:endnote w:type="continuationSeparator" w:id="0">
    <w:p w:rsidR="00421988" w:rsidRDefault="00421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CC0AE8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4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CC0AE8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4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CC0AE8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CC0AE8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988" w:rsidRDefault="00421988">
      <w:r>
        <w:separator/>
      </w:r>
    </w:p>
  </w:footnote>
  <w:footnote w:type="continuationSeparator" w:id="0">
    <w:p w:rsidR="00421988" w:rsidRDefault="00421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271E9C"/>
    <w:rsid w:val="003101B0"/>
    <w:rsid w:val="00342349"/>
    <w:rsid w:val="00344D17"/>
    <w:rsid w:val="00376191"/>
    <w:rsid w:val="003908DE"/>
    <w:rsid w:val="003A28F8"/>
    <w:rsid w:val="003B3E99"/>
    <w:rsid w:val="003D1BBD"/>
    <w:rsid w:val="00406B53"/>
    <w:rsid w:val="00421988"/>
    <w:rsid w:val="00426AA8"/>
    <w:rsid w:val="00436F4B"/>
    <w:rsid w:val="004635F9"/>
    <w:rsid w:val="00506A11"/>
    <w:rsid w:val="005443A5"/>
    <w:rsid w:val="00576C00"/>
    <w:rsid w:val="005F6AF5"/>
    <w:rsid w:val="006066E3"/>
    <w:rsid w:val="006161C3"/>
    <w:rsid w:val="00623E87"/>
    <w:rsid w:val="00665935"/>
    <w:rsid w:val="006A2332"/>
    <w:rsid w:val="006A3F16"/>
    <w:rsid w:val="00733F96"/>
    <w:rsid w:val="00741D89"/>
    <w:rsid w:val="00810F32"/>
    <w:rsid w:val="00812EEB"/>
    <w:rsid w:val="00843797"/>
    <w:rsid w:val="008516DD"/>
    <w:rsid w:val="00935A61"/>
    <w:rsid w:val="00AB6901"/>
    <w:rsid w:val="00AF56F4"/>
    <w:rsid w:val="00AF7389"/>
    <w:rsid w:val="00C166DC"/>
    <w:rsid w:val="00CC0AE8"/>
    <w:rsid w:val="00D3032F"/>
    <w:rsid w:val="00D3702C"/>
    <w:rsid w:val="00D90842"/>
    <w:rsid w:val="00DA04E1"/>
    <w:rsid w:val="00DB7D18"/>
    <w:rsid w:val="00DF6874"/>
    <w:rsid w:val="00E34562"/>
    <w:rsid w:val="00E4323F"/>
    <w:rsid w:val="00EB43B6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6318</Words>
  <Characters>36739</Characters>
  <Application>Microsoft Office Word</Application>
  <DocSecurity>0</DocSecurity>
  <Lines>306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Graziano Michele Iuliano</cp:lastModifiedBy>
  <cp:revision>16</cp:revision>
  <dcterms:created xsi:type="dcterms:W3CDTF">2024-04-19T06:37:00Z</dcterms:created>
  <dcterms:modified xsi:type="dcterms:W3CDTF">2024-12-19T16:26:00Z</dcterms:modified>
</cp:coreProperties>
</file>